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804BE33" w:rsidR="009D4A32" w:rsidRPr="005708E7" w:rsidRDefault="008D0092" w:rsidP="009D4A32">
            <w:pPr>
              <w:spacing w:before="60" w:after="60"/>
              <w:jc w:val="both"/>
              <w:rPr>
                <w:rFonts w:ascii="Arial" w:hAnsi="Arial" w:cs="Arial"/>
                <w:b/>
                <w:sz w:val="20"/>
              </w:rPr>
            </w:pPr>
            <w:r>
              <w:rPr>
                <w:rFonts w:ascii="Arial" w:hAnsi="Arial" w:cs="Arial"/>
                <w:b/>
                <w:sz w:val="20"/>
              </w:rPr>
              <w:t xml:space="preserve">Employer Services Apprentice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B627A9F" w:rsidR="009D4A32" w:rsidRPr="005708E7" w:rsidRDefault="008D0092" w:rsidP="009D4A32">
            <w:pPr>
              <w:spacing w:before="60" w:after="60"/>
              <w:jc w:val="both"/>
              <w:rPr>
                <w:rFonts w:ascii="Arial" w:hAnsi="Arial" w:cs="Arial"/>
                <w:b/>
                <w:sz w:val="20"/>
              </w:rPr>
            </w:pPr>
            <w:r>
              <w:rPr>
                <w:rFonts w:ascii="Arial" w:hAnsi="Arial" w:cs="Arial"/>
                <w:b/>
                <w:sz w:val="20"/>
              </w:rPr>
              <w:t>Monday 14 March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946B9" w:rsidRDefault="005946B9"/>
        </w:tc>
        <w:tc>
          <w:tcPr>
            <w:tcW w:w="3255" w:type="dxa"/>
            <w:vMerge/>
            <w:tcBorders>
              <w:left w:val="single" w:sz="0" w:space="0" w:color="000000" w:themeColor="text1"/>
              <w:right w:val="single" w:sz="0" w:space="0" w:color="000000" w:themeColor="text1"/>
            </w:tcBorders>
            <w:vAlign w:val="center"/>
          </w:tcPr>
          <w:p w14:paraId="3B0F1A33" w14:textId="77777777" w:rsidR="005946B9" w:rsidRDefault="005946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946B9" w:rsidRDefault="005946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946B9" w:rsidRDefault="005946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946B9" w:rsidRDefault="005946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67DE4"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A9C0D" w14:textId="77777777" w:rsidR="00667DE4" w:rsidRDefault="00667DE4">
      <w:r>
        <w:separator/>
      </w:r>
    </w:p>
  </w:endnote>
  <w:endnote w:type="continuationSeparator" w:id="0">
    <w:p w14:paraId="69502C8A" w14:textId="77777777" w:rsidR="00667DE4" w:rsidRDefault="0066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B87BB" w14:textId="77777777" w:rsidR="00667DE4" w:rsidRDefault="00667DE4">
      <w:r>
        <w:separator/>
      </w:r>
    </w:p>
  </w:footnote>
  <w:footnote w:type="continuationSeparator" w:id="0">
    <w:p w14:paraId="13AD45AB" w14:textId="77777777" w:rsidR="00667DE4" w:rsidRDefault="00667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6B9"/>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67DE4"/>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D0092"/>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EBB70FA5-B78C-4D07-AFC8-7C853471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2022-03-10T12:59:00Z</dcterms:created>
  <dcterms:modified xsi:type="dcterms:W3CDTF">2022-03-10T12:59:00Z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